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5" w:rsidRDefault="004B3C1C">
      <w:pPr>
        <w:pStyle w:val="CNVStandaard"/>
        <w:widowControl/>
      </w:pPr>
      <w:proofErr w:type="spellStart"/>
      <w:r>
        <w:t>Huhtamaki</w:t>
      </w:r>
      <w:proofErr w:type="spellEnd"/>
      <w:r>
        <w:t xml:space="preserve"> Nederland B.V.</w:t>
      </w:r>
    </w:p>
    <w:p w:rsidR="004B3C1C" w:rsidRDefault="004B3C1C">
      <w:pPr>
        <w:pStyle w:val="CNVStandaard"/>
        <w:widowControl/>
      </w:pPr>
      <w:r>
        <w:t>t.a.v. De heer G. Postma</w:t>
      </w:r>
    </w:p>
    <w:p w:rsidR="004B3C1C" w:rsidRDefault="004B3C1C">
      <w:pPr>
        <w:pStyle w:val="CNVStandaard"/>
        <w:widowControl/>
      </w:pPr>
      <w:r>
        <w:t>Zuidelijke Industrieweg 7</w:t>
      </w:r>
    </w:p>
    <w:p w:rsidR="004B3C1C" w:rsidRDefault="004B3C1C">
      <w:pPr>
        <w:pStyle w:val="CNVStandaard"/>
        <w:widowControl/>
      </w:pPr>
      <w:r>
        <w:t>8801 JB Franeker</w:t>
      </w:r>
    </w:p>
    <w:p w:rsidR="004B3C1C" w:rsidRDefault="004B3C1C">
      <w:pPr>
        <w:pStyle w:val="CNVStandaard"/>
        <w:widowControl/>
      </w:pPr>
      <w:bookmarkStart w:id="0" w:name="_GoBack"/>
      <w:bookmarkEnd w:id="0"/>
    </w:p>
    <w:p w:rsidR="004B3C1C" w:rsidRDefault="004B3C1C">
      <w:pPr>
        <w:pStyle w:val="CNVStandaard"/>
        <w:widowControl/>
      </w:pPr>
    </w:p>
    <w:p w:rsidR="004B3C1C" w:rsidRDefault="004B3C1C">
      <w:pPr>
        <w:pStyle w:val="CNVStandaard"/>
        <w:widowControl/>
      </w:pPr>
    </w:p>
    <w:p w:rsidR="004B3C1C" w:rsidRDefault="004B3C1C">
      <w:pPr>
        <w:pStyle w:val="CNVStandaard"/>
        <w:widowControl/>
      </w:pPr>
    </w:p>
    <w:p w:rsidR="00841575" w:rsidRDefault="00841575">
      <w:pPr>
        <w:pStyle w:val="CNVStandaard"/>
        <w:widowControl/>
      </w:pPr>
    </w:p>
    <w:p w:rsidR="00841575" w:rsidRDefault="00841575">
      <w:pPr>
        <w:pStyle w:val="CNVStandaard"/>
        <w:widowControl/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2552"/>
        <w:gridCol w:w="284"/>
        <w:gridCol w:w="2125"/>
      </w:tblGrid>
      <w:tr w:rsidR="00841575" w:rsidTr="003C235F">
        <w:trPr>
          <w:trHeight w:val="238"/>
        </w:trPr>
        <w:tc>
          <w:tcPr>
            <w:tcW w:w="2552" w:type="dxa"/>
            <w:vAlign w:val="bottom"/>
          </w:tcPr>
          <w:p w:rsidR="00841575" w:rsidRDefault="00A179C5" w:rsidP="00A179C5">
            <w:pPr>
              <w:pStyle w:val="CNVkopjes"/>
              <w:widowControl/>
            </w:pPr>
            <w:bookmarkStart w:id="1" w:name="Vakgroep"/>
            <w:r>
              <w:t>Afdeling</w:t>
            </w:r>
            <w:bookmarkEnd w:id="1"/>
          </w:p>
        </w:tc>
        <w:tc>
          <w:tcPr>
            <w:tcW w:w="284" w:type="dxa"/>
            <w:vAlign w:val="bottom"/>
          </w:tcPr>
          <w:p w:rsidR="00841575" w:rsidRDefault="00841575" w:rsidP="00506ADA">
            <w:pPr>
              <w:pStyle w:val="CNVkopjes"/>
              <w:widowControl/>
            </w:pPr>
          </w:p>
        </w:tc>
        <w:tc>
          <w:tcPr>
            <w:tcW w:w="2552" w:type="dxa"/>
            <w:vAlign w:val="bottom"/>
          </w:tcPr>
          <w:p w:rsidR="00841575" w:rsidRDefault="00A179C5" w:rsidP="00A179C5">
            <w:pPr>
              <w:pStyle w:val="CNVkopjes"/>
              <w:widowControl/>
            </w:pPr>
            <w:bookmarkStart w:id="2" w:name="Plaats"/>
            <w:r>
              <w:t>Plaats</w:t>
            </w:r>
            <w:bookmarkEnd w:id="2"/>
          </w:p>
        </w:tc>
        <w:tc>
          <w:tcPr>
            <w:tcW w:w="284" w:type="dxa"/>
            <w:vAlign w:val="bottom"/>
          </w:tcPr>
          <w:p w:rsidR="00841575" w:rsidRDefault="00841575" w:rsidP="00506ADA">
            <w:pPr>
              <w:pStyle w:val="CNVkopjes"/>
              <w:widowControl/>
            </w:pPr>
          </w:p>
        </w:tc>
        <w:tc>
          <w:tcPr>
            <w:tcW w:w="2125" w:type="dxa"/>
            <w:vAlign w:val="bottom"/>
          </w:tcPr>
          <w:p w:rsidR="00841575" w:rsidRDefault="00A179C5" w:rsidP="00A179C5">
            <w:pPr>
              <w:pStyle w:val="CNVkopjes"/>
              <w:widowControl/>
            </w:pPr>
            <w:bookmarkStart w:id="3" w:name="Onskenmerk"/>
            <w:r>
              <w:t>Ons kenmerk</w:t>
            </w:r>
            <w:bookmarkEnd w:id="3"/>
          </w:p>
        </w:tc>
      </w:tr>
      <w:tr w:rsidR="00841575" w:rsidTr="003C235F">
        <w:trPr>
          <w:trHeight w:val="238"/>
        </w:trPr>
        <w:tc>
          <w:tcPr>
            <w:tcW w:w="2552" w:type="dxa"/>
            <w:vAlign w:val="bottom"/>
          </w:tcPr>
          <w:p w:rsidR="00841575" w:rsidRDefault="00A179C5" w:rsidP="00A179C5">
            <w:pPr>
              <w:pStyle w:val="CNVStandaard"/>
              <w:widowControl/>
            </w:pPr>
            <w:r>
              <w:t>Collectief</w:t>
            </w:r>
          </w:p>
        </w:tc>
        <w:tc>
          <w:tcPr>
            <w:tcW w:w="284" w:type="dxa"/>
            <w:vAlign w:val="bottom"/>
          </w:tcPr>
          <w:p w:rsidR="00841575" w:rsidRDefault="00841575" w:rsidP="00506ADA">
            <w:pPr>
              <w:pStyle w:val="CNVStandaard"/>
              <w:widowControl/>
            </w:pPr>
          </w:p>
        </w:tc>
        <w:tc>
          <w:tcPr>
            <w:tcW w:w="2552" w:type="dxa"/>
            <w:vAlign w:val="bottom"/>
          </w:tcPr>
          <w:p w:rsidR="00841575" w:rsidRDefault="00A179C5" w:rsidP="00A179C5">
            <w:pPr>
              <w:pStyle w:val="CNVStandaard"/>
              <w:widowControl/>
            </w:pPr>
            <w:bookmarkStart w:id="4" w:name="iPlaats"/>
            <w:r>
              <w:t>Utrecht</w:t>
            </w:r>
            <w:bookmarkEnd w:id="4"/>
          </w:p>
        </w:tc>
        <w:tc>
          <w:tcPr>
            <w:tcW w:w="284" w:type="dxa"/>
            <w:vAlign w:val="bottom"/>
          </w:tcPr>
          <w:p w:rsidR="00841575" w:rsidRDefault="00841575" w:rsidP="00506ADA">
            <w:pPr>
              <w:pStyle w:val="CNVStandaard"/>
              <w:widowControl/>
            </w:pPr>
          </w:p>
        </w:tc>
        <w:tc>
          <w:tcPr>
            <w:tcW w:w="2125" w:type="dxa"/>
            <w:vAlign w:val="bottom"/>
          </w:tcPr>
          <w:p w:rsidR="00144C67" w:rsidRDefault="004B3C1C" w:rsidP="00506ADA">
            <w:pPr>
              <w:pStyle w:val="CNVStandaard"/>
              <w:widowControl/>
            </w:pPr>
            <w:r>
              <w:t>M2107 1459/TW/</w:t>
            </w:r>
            <w:proofErr w:type="spellStart"/>
            <w:r>
              <w:t>nvm</w:t>
            </w:r>
            <w:proofErr w:type="spellEnd"/>
          </w:p>
        </w:tc>
      </w:tr>
      <w:tr w:rsidR="00841575" w:rsidTr="003C235F">
        <w:trPr>
          <w:trHeight w:val="238"/>
        </w:trPr>
        <w:tc>
          <w:tcPr>
            <w:tcW w:w="2552" w:type="dxa"/>
            <w:vAlign w:val="bottom"/>
          </w:tcPr>
          <w:p w:rsidR="00841575" w:rsidRDefault="00A179C5" w:rsidP="00A179C5">
            <w:pPr>
              <w:pStyle w:val="CNVkopjes"/>
              <w:widowControl/>
            </w:pPr>
            <w:bookmarkStart w:id="5" w:name="Doorkiesnummer"/>
            <w:r>
              <w:t>Doorkiesnummer</w:t>
            </w:r>
            <w:bookmarkEnd w:id="5"/>
          </w:p>
        </w:tc>
        <w:tc>
          <w:tcPr>
            <w:tcW w:w="284" w:type="dxa"/>
            <w:vAlign w:val="bottom"/>
          </w:tcPr>
          <w:p w:rsidR="00841575" w:rsidRDefault="00841575" w:rsidP="00506ADA">
            <w:pPr>
              <w:pStyle w:val="CNVkopjes"/>
              <w:widowControl/>
            </w:pPr>
          </w:p>
        </w:tc>
        <w:tc>
          <w:tcPr>
            <w:tcW w:w="2552" w:type="dxa"/>
            <w:vAlign w:val="bottom"/>
          </w:tcPr>
          <w:p w:rsidR="00841575" w:rsidRDefault="00A179C5" w:rsidP="00A179C5">
            <w:pPr>
              <w:pStyle w:val="CNVkopjes"/>
              <w:widowControl/>
            </w:pPr>
            <w:bookmarkStart w:id="6" w:name="Datum"/>
            <w:r>
              <w:t>Datum</w:t>
            </w:r>
            <w:bookmarkEnd w:id="6"/>
          </w:p>
        </w:tc>
        <w:tc>
          <w:tcPr>
            <w:tcW w:w="284" w:type="dxa"/>
            <w:vAlign w:val="bottom"/>
          </w:tcPr>
          <w:p w:rsidR="00841575" w:rsidRDefault="00841575" w:rsidP="00506ADA">
            <w:pPr>
              <w:pStyle w:val="CNVkopjes"/>
              <w:widowControl/>
            </w:pPr>
          </w:p>
        </w:tc>
        <w:tc>
          <w:tcPr>
            <w:tcW w:w="2125" w:type="dxa"/>
            <w:vAlign w:val="bottom"/>
          </w:tcPr>
          <w:p w:rsidR="00841575" w:rsidRDefault="00A179C5" w:rsidP="00A179C5">
            <w:pPr>
              <w:pStyle w:val="CNVkopjes"/>
              <w:widowControl/>
            </w:pPr>
            <w:bookmarkStart w:id="7" w:name="Uwkenmerk"/>
            <w:r>
              <w:t>Uw kenmerk</w:t>
            </w:r>
            <w:bookmarkEnd w:id="7"/>
          </w:p>
        </w:tc>
      </w:tr>
      <w:tr w:rsidR="00841575" w:rsidTr="003C235F">
        <w:trPr>
          <w:trHeight w:val="238"/>
        </w:trPr>
        <w:tc>
          <w:tcPr>
            <w:tcW w:w="2552" w:type="dxa"/>
            <w:vAlign w:val="bottom"/>
          </w:tcPr>
          <w:p w:rsidR="00841575" w:rsidRDefault="00A179C5" w:rsidP="00A179C5">
            <w:pPr>
              <w:pStyle w:val="CNVStandaard"/>
              <w:widowControl/>
            </w:pPr>
            <w:bookmarkStart w:id="8" w:name="iDoorkiesnummer"/>
            <w:r>
              <w:t>030 75 11 5</w:t>
            </w:r>
            <w:bookmarkEnd w:id="8"/>
            <w:r w:rsidR="00F30576">
              <w:t>70</w:t>
            </w:r>
          </w:p>
        </w:tc>
        <w:tc>
          <w:tcPr>
            <w:tcW w:w="284" w:type="dxa"/>
            <w:vAlign w:val="bottom"/>
          </w:tcPr>
          <w:p w:rsidR="00841575" w:rsidRDefault="00841575" w:rsidP="00506ADA">
            <w:pPr>
              <w:pStyle w:val="CNVStandaard"/>
              <w:widowControl/>
            </w:pPr>
          </w:p>
        </w:tc>
        <w:tc>
          <w:tcPr>
            <w:tcW w:w="2552" w:type="dxa"/>
            <w:vAlign w:val="bottom"/>
          </w:tcPr>
          <w:p w:rsidR="00841575" w:rsidRDefault="004B3C1C" w:rsidP="00A179C5">
            <w:pPr>
              <w:pStyle w:val="CNVStandaard"/>
              <w:widowControl/>
            </w:pPr>
            <w:r>
              <w:t>21 juli 2021</w:t>
            </w:r>
          </w:p>
        </w:tc>
        <w:tc>
          <w:tcPr>
            <w:tcW w:w="284" w:type="dxa"/>
            <w:vAlign w:val="bottom"/>
          </w:tcPr>
          <w:p w:rsidR="00841575" w:rsidRDefault="00841575" w:rsidP="00506ADA">
            <w:pPr>
              <w:pStyle w:val="CNVStandaard"/>
              <w:widowControl/>
            </w:pPr>
          </w:p>
        </w:tc>
        <w:tc>
          <w:tcPr>
            <w:tcW w:w="2125" w:type="dxa"/>
            <w:vAlign w:val="bottom"/>
          </w:tcPr>
          <w:p w:rsidR="00841575" w:rsidRDefault="00A179C5" w:rsidP="00A179C5">
            <w:pPr>
              <w:pStyle w:val="CNVStandaard"/>
              <w:widowControl/>
            </w:pPr>
            <w:bookmarkStart w:id="9" w:name="iUwkenmerk"/>
            <w:r>
              <w:t xml:space="preserve"> </w:t>
            </w:r>
            <w:bookmarkEnd w:id="9"/>
            <w:r w:rsidR="004B3C1C">
              <w:t>-</w:t>
            </w:r>
          </w:p>
        </w:tc>
      </w:tr>
      <w:tr w:rsidR="00841575" w:rsidTr="003C235F">
        <w:trPr>
          <w:trHeight w:val="238"/>
        </w:trPr>
        <w:tc>
          <w:tcPr>
            <w:tcW w:w="2552" w:type="dxa"/>
            <w:vAlign w:val="bottom"/>
          </w:tcPr>
          <w:p w:rsidR="00841575" w:rsidRDefault="00A179C5" w:rsidP="00A179C5">
            <w:pPr>
              <w:pStyle w:val="CNVkopjes"/>
            </w:pPr>
            <w:bookmarkStart w:id="10" w:name="WerkEmail"/>
            <w:r>
              <w:t>E-mail</w:t>
            </w:r>
            <w:bookmarkEnd w:id="10"/>
          </w:p>
        </w:tc>
        <w:tc>
          <w:tcPr>
            <w:tcW w:w="284" w:type="dxa"/>
            <w:vAlign w:val="bottom"/>
          </w:tcPr>
          <w:p w:rsidR="00841575" w:rsidRDefault="00841575" w:rsidP="00506ADA">
            <w:pPr>
              <w:pStyle w:val="CNVStandaard"/>
              <w:widowControl/>
            </w:pPr>
          </w:p>
        </w:tc>
        <w:tc>
          <w:tcPr>
            <w:tcW w:w="4961" w:type="dxa"/>
            <w:gridSpan w:val="3"/>
            <w:vAlign w:val="bottom"/>
          </w:tcPr>
          <w:p w:rsidR="00841575" w:rsidRDefault="00841575" w:rsidP="00506ADA">
            <w:pPr>
              <w:pStyle w:val="CNVStandaard"/>
              <w:widowControl/>
              <w:rPr>
                <w:b/>
                <w:caps/>
                <w:sz w:val="14"/>
              </w:rPr>
            </w:pPr>
          </w:p>
        </w:tc>
      </w:tr>
      <w:tr w:rsidR="00841575" w:rsidTr="003C235F">
        <w:trPr>
          <w:trHeight w:val="238"/>
        </w:trPr>
        <w:tc>
          <w:tcPr>
            <w:tcW w:w="7797" w:type="dxa"/>
            <w:gridSpan w:val="5"/>
            <w:vAlign w:val="bottom"/>
          </w:tcPr>
          <w:p w:rsidR="00841575" w:rsidRDefault="004B3C1C" w:rsidP="00A179C5">
            <w:pPr>
              <w:pStyle w:val="CNVStandaard"/>
              <w:widowControl/>
            </w:pPr>
            <w:bookmarkStart w:id="11" w:name="iWerkEmail"/>
            <w:r>
              <w:t>t.westra</w:t>
            </w:r>
            <w:r w:rsidR="00A179C5">
              <w:t>@cnvvakmensen.nl</w:t>
            </w:r>
            <w:bookmarkEnd w:id="11"/>
          </w:p>
        </w:tc>
      </w:tr>
      <w:tr w:rsidR="00841575" w:rsidTr="003C235F">
        <w:trPr>
          <w:trHeight w:val="238"/>
        </w:trPr>
        <w:tc>
          <w:tcPr>
            <w:tcW w:w="2552" w:type="dxa"/>
            <w:vAlign w:val="bottom"/>
          </w:tcPr>
          <w:p w:rsidR="00841575" w:rsidRDefault="00841575" w:rsidP="00506ADA">
            <w:pPr>
              <w:pStyle w:val="CNVStandaard"/>
              <w:widowControl/>
            </w:pPr>
          </w:p>
        </w:tc>
        <w:tc>
          <w:tcPr>
            <w:tcW w:w="284" w:type="dxa"/>
            <w:vAlign w:val="bottom"/>
          </w:tcPr>
          <w:p w:rsidR="00841575" w:rsidRDefault="00841575" w:rsidP="00506ADA">
            <w:pPr>
              <w:pStyle w:val="CNVStandaard"/>
              <w:widowControl/>
            </w:pPr>
          </w:p>
        </w:tc>
        <w:tc>
          <w:tcPr>
            <w:tcW w:w="4961" w:type="dxa"/>
            <w:gridSpan w:val="3"/>
            <w:vAlign w:val="bottom"/>
          </w:tcPr>
          <w:p w:rsidR="00841575" w:rsidRDefault="00841575" w:rsidP="00506ADA">
            <w:pPr>
              <w:pStyle w:val="CNVStandaard"/>
              <w:widowControl/>
            </w:pPr>
          </w:p>
        </w:tc>
      </w:tr>
      <w:tr w:rsidR="00841575" w:rsidTr="003C235F">
        <w:trPr>
          <w:trHeight w:val="238"/>
        </w:trPr>
        <w:tc>
          <w:tcPr>
            <w:tcW w:w="2552" w:type="dxa"/>
            <w:vAlign w:val="bottom"/>
          </w:tcPr>
          <w:p w:rsidR="004B3C1C" w:rsidRDefault="004B3C1C" w:rsidP="00A179C5">
            <w:pPr>
              <w:pStyle w:val="CNVkopjes"/>
              <w:widowControl/>
            </w:pPr>
            <w:bookmarkStart w:id="12" w:name="Betreft"/>
          </w:p>
          <w:p w:rsidR="004B3C1C" w:rsidRDefault="004B3C1C" w:rsidP="00A179C5">
            <w:pPr>
              <w:pStyle w:val="CNVkopjes"/>
              <w:widowControl/>
            </w:pPr>
          </w:p>
          <w:p w:rsidR="004B3C1C" w:rsidRDefault="004B3C1C" w:rsidP="00A179C5">
            <w:pPr>
              <w:pStyle w:val="CNVkopjes"/>
              <w:widowControl/>
            </w:pPr>
          </w:p>
          <w:p w:rsidR="00841575" w:rsidRDefault="00A179C5" w:rsidP="00A179C5">
            <w:pPr>
              <w:pStyle w:val="CNVkopjes"/>
              <w:widowControl/>
            </w:pPr>
            <w:r>
              <w:t>Betreft</w:t>
            </w:r>
            <w:bookmarkEnd w:id="12"/>
          </w:p>
        </w:tc>
        <w:tc>
          <w:tcPr>
            <w:tcW w:w="284" w:type="dxa"/>
            <w:vAlign w:val="bottom"/>
          </w:tcPr>
          <w:p w:rsidR="00841575" w:rsidRDefault="00841575" w:rsidP="00506ADA">
            <w:pPr>
              <w:pStyle w:val="CNVStandaard"/>
              <w:widowControl/>
            </w:pPr>
          </w:p>
        </w:tc>
        <w:tc>
          <w:tcPr>
            <w:tcW w:w="4961" w:type="dxa"/>
            <w:gridSpan w:val="3"/>
            <w:vAlign w:val="bottom"/>
          </w:tcPr>
          <w:p w:rsidR="00841575" w:rsidRDefault="00841575" w:rsidP="00506ADA">
            <w:pPr>
              <w:pStyle w:val="CNVStandaard"/>
              <w:widowControl/>
            </w:pPr>
          </w:p>
        </w:tc>
      </w:tr>
      <w:tr w:rsidR="00841575" w:rsidTr="003C235F">
        <w:trPr>
          <w:trHeight w:val="238"/>
        </w:trPr>
        <w:tc>
          <w:tcPr>
            <w:tcW w:w="7797" w:type="dxa"/>
            <w:gridSpan w:val="5"/>
            <w:vAlign w:val="bottom"/>
          </w:tcPr>
          <w:p w:rsidR="004B3C1C" w:rsidRDefault="004B3C1C" w:rsidP="004B3C1C">
            <w:pPr>
              <w:pStyle w:val="CNVStandaard"/>
              <w:widowControl/>
            </w:pPr>
            <w:r>
              <w:t>Wijzigingsvoorstellen voor de cao</w:t>
            </w:r>
          </w:p>
          <w:p w:rsidR="00841575" w:rsidRDefault="00841575" w:rsidP="00A179C5">
            <w:pPr>
              <w:pStyle w:val="CNVStandaard"/>
              <w:widowControl/>
            </w:pPr>
          </w:p>
        </w:tc>
      </w:tr>
    </w:tbl>
    <w:p w:rsidR="004B3C1C" w:rsidRDefault="004B3C1C" w:rsidP="004B3C1C">
      <w:pPr>
        <w:rPr>
          <w:szCs w:val="18"/>
        </w:rPr>
      </w:pPr>
      <w:bookmarkStart w:id="13" w:name="Start"/>
      <w:bookmarkEnd w:id="13"/>
    </w:p>
    <w:p w:rsidR="004B3C1C" w:rsidRDefault="000C014C" w:rsidP="004B3C1C">
      <w:pPr>
        <w:rPr>
          <w:bCs/>
        </w:rPr>
      </w:pPr>
      <w:r>
        <w:rPr>
          <w:szCs w:val="18"/>
        </w:rPr>
        <w:br/>
      </w:r>
    </w:p>
    <w:p w:rsidR="004B3C1C" w:rsidRDefault="004B3C1C" w:rsidP="004B3C1C">
      <w:pPr>
        <w:rPr>
          <w:bCs/>
        </w:rPr>
      </w:pPr>
      <w:r w:rsidRPr="00527E0E">
        <w:rPr>
          <w:bCs/>
        </w:rPr>
        <w:t>Beste Goos,</w:t>
      </w:r>
    </w:p>
    <w:p w:rsidR="004B3C1C" w:rsidRPr="00527E0E" w:rsidRDefault="004B3C1C" w:rsidP="004B3C1C">
      <w:pPr>
        <w:rPr>
          <w:bCs/>
        </w:rPr>
      </w:pPr>
    </w:p>
    <w:p w:rsidR="004B3C1C" w:rsidRDefault="004B3C1C" w:rsidP="004B3C1C">
      <w:pPr>
        <w:rPr>
          <w:bCs/>
        </w:rPr>
      </w:pPr>
      <w:r w:rsidRPr="00527E0E">
        <w:rPr>
          <w:bCs/>
        </w:rPr>
        <w:t xml:space="preserve">Zoals gebruikelijk doen wij jullie onze voorstellen toekomen. Deze zijn gebaseerd op de input vanuit onze leden en vanuit onze arbeidsvoorwaardennota. </w:t>
      </w:r>
    </w:p>
    <w:p w:rsidR="004B3C1C" w:rsidRPr="00527E0E" w:rsidRDefault="004B3C1C" w:rsidP="004B3C1C">
      <w:pPr>
        <w:rPr>
          <w:bCs/>
        </w:rPr>
      </w:pPr>
    </w:p>
    <w:p w:rsidR="004B3C1C" w:rsidRDefault="004B3C1C" w:rsidP="004B3C1C">
      <w:pPr>
        <w:rPr>
          <w:bCs/>
        </w:rPr>
      </w:pPr>
      <w:r w:rsidRPr="00527E0E">
        <w:rPr>
          <w:bCs/>
        </w:rPr>
        <w:t xml:space="preserve">De voorstellen zijn tot stand gekomen na een schriftelijke ledenraadpleging en in lijn met ons algemeen arbeidsvoorwaardenbeleid. Tijdens de onderhandelingen zullen mevrouw H. Miedema en de heren J. </w:t>
      </w:r>
      <w:proofErr w:type="spellStart"/>
      <w:r w:rsidRPr="00527E0E">
        <w:rPr>
          <w:bCs/>
        </w:rPr>
        <w:t>Breidenbach</w:t>
      </w:r>
      <w:proofErr w:type="spellEnd"/>
      <w:r w:rsidRPr="00527E0E">
        <w:rPr>
          <w:bCs/>
        </w:rPr>
        <w:t xml:space="preserve"> en E. </w:t>
      </w:r>
      <w:proofErr w:type="spellStart"/>
      <w:r w:rsidRPr="00527E0E">
        <w:rPr>
          <w:bCs/>
        </w:rPr>
        <w:t>Hibma</w:t>
      </w:r>
      <w:proofErr w:type="spellEnd"/>
      <w:r w:rsidRPr="00527E0E">
        <w:rPr>
          <w:bCs/>
        </w:rPr>
        <w:t xml:space="preserve"> aanwezig zijn als onderhandelingsdelegatieleden voor CNV Vakmensen. </w:t>
      </w:r>
    </w:p>
    <w:p w:rsidR="004B3C1C" w:rsidRPr="00527E0E" w:rsidRDefault="004B3C1C" w:rsidP="004B3C1C">
      <w:pPr>
        <w:rPr>
          <w:bCs/>
        </w:rPr>
      </w:pPr>
    </w:p>
    <w:p w:rsidR="004B3C1C" w:rsidRDefault="004B3C1C" w:rsidP="004B3C1C">
      <w:pPr>
        <w:rPr>
          <w:bCs/>
        </w:rPr>
      </w:pPr>
      <w:r w:rsidRPr="00527E0E">
        <w:rPr>
          <w:bCs/>
        </w:rPr>
        <w:t xml:space="preserve">Wij behouden ons het recht voor, indien wij hiertoe aanleiding zien, om voor of tijdens de cao-onderhandelingen aanvullende voorstellen te doen. </w:t>
      </w:r>
    </w:p>
    <w:p w:rsidR="004B3C1C" w:rsidRPr="00527E0E" w:rsidRDefault="004B3C1C" w:rsidP="004B3C1C">
      <w:pPr>
        <w:rPr>
          <w:bCs/>
        </w:rPr>
      </w:pPr>
    </w:p>
    <w:p w:rsidR="004B3C1C" w:rsidRDefault="004B3C1C" w:rsidP="004B3C1C">
      <w:pPr>
        <w:rPr>
          <w:bCs/>
        </w:rPr>
      </w:pPr>
      <w:r w:rsidRPr="00527E0E">
        <w:rPr>
          <w:bCs/>
        </w:rPr>
        <w:t>Graag tot 12 augustus a.s. Wij kijken uit naar constructieve onderhandelingen met als resultaat een mooie cao!</w:t>
      </w:r>
    </w:p>
    <w:p w:rsidR="004B3C1C" w:rsidRDefault="004B3C1C" w:rsidP="004B3C1C">
      <w:pPr>
        <w:rPr>
          <w:bCs/>
        </w:rPr>
      </w:pPr>
    </w:p>
    <w:p w:rsidR="004B3C1C" w:rsidRPr="00527E0E" w:rsidRDefault="004B3C1C" w:rsidP="004B3C1C">
      <w:pPr>
        <w:rPr>
          <w:bCs/>
        </w:rPr>
      </w:pPr>
    </w:p>
    <w:p w:rsidR="004B3C1C" w:rsidRDefault="004B3C1C" w:rsidP="004B3C1C">
      <w:pPr>
        <w:rPr>
          <w:bCs/>
        </w:rPr>
      </w:pPr>
      <w:r>
        <w:rPr>
          <w:bCs/>
        </w:rPr>
        <w:t>Met vriendelijke groet,</w:t>
      </w:r>
    </w:p>
    <w:p w:rsidR="004B3C1C" w:rsidRDefault="004B3C1C" w:rsidP="004B3C1C">
      <w:pPr>
        <w:rPr>
          <w:bCs/>
        </w:rPr>
      </w:pPr>
    </w:p>
    <w:p w:rsidR="00A94E13" w:rsidRDefault="004B3C1C" w:rsidP="004B3C1C">
      <w:pPr>
        <w:spacing w:after="160" w:line="252" w:lineRule="auto"/>
      </w:pPr>
      <w:r>
        <w:rPr>
          <w:bCs/>
        </w:rPr>
        <w:t>Tristan Westra</w:t>
      </w:r>
    </w:p>
    <w:sectPr w:rsidR="00A94E13" w:rsidSect="00FA47DE">
      <w:headerReference w:type="default" r:id="rId8"/>
      <w:headerReference w:type="first" r:id="rId9"/>
      <w:footerReference w:type="first" r:id="rId10"/>
      <w:pgSz w:w="11907" w:h="16840" w:code="9"/>
      <w:pgMar w:top="2790" w:right="2552" w:bottom="2268" w:left="1701" w:header="720" w:footer="51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99" w:rsidRDefault="006B2399">
      <w:r>
        <w:separator/>
      </w:r>
    </w:p>
  </w:endnote>
  <w:endnote w:type="continuationSeparator" w:id="0">
    <w:p w:rsidR="006B2399" w:rsidRDefault="006B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IX Barcode">
    <w:altName w:val="Courier New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</w:tblGrid>
    <w:tr w:rsidR="00FB4446" w:rsidTr="001310B7">
      <w:trPr>
        <w:trHeight w:val="680"/>
      </w:trPr>
      <w:tc>
        <w:tcPr>
          <w:tcW w:w="1701" w:type="dxa"/>
        </w:tcPr>
        <w:p w:rsidR="001310B7" w:rsidRDefault="00A179C5" w:rsidP="00A179C5">
          <w:pPr>
            <w:framePr w:wrap="auto" w:vAnchor="page" w:hAnchor="page" w:x="9676" w:y="15451"/>
            <w:widowControl/>
            <w:spacing w:line="160" w:lineRule="exact"/>
            <w:rPr>
              <w:sz w:val="14"/>
            </w:rPr>
          </w:pPr>
          <w:bookmarkStart w:id="27" w:name="Onderschrift"/>
          <w:r>
            <w:rPr>
              <w:sz w:val="14"/>
            </w:rPr>
            <w:t>Bij beantwoording ons kenmerk vermelden a.u.b.                                               De statutaire naam van CNV Vakmensen is  CNV Vakmensen.nl, gevestigd in Utrecht onder KvK-nummer 64395960.</w:t>
          </w:r>
          <w:bookmarkEnd w:id="27"/>
        </w:p>
        <w:p w:rsidR="00C762A1" w:rsidRDefault="00C762A1" w:rsidP="001310B7">
          <w:pPr>
            <w:framePr w:wrap="auto" w:vAnchor="page" w:hAnchor="page" w:x="9676" w:y="15451"/>
            <w:widowControl/>
            <w:spacing w:line="160" w:lineRule="exact"/>
            <w:rPr>
              <w:sz w:val="14"/>
            </w:rPr>
          </w:pPr>
        </w:p>
        <w:p w:rsidR="00C762A1" w:rsidRDefault="00C762A1" w:rsidP="001310B7">
          <w:pPr>
            <w:framePr w:wrap="auto" w:vAnchor="page" w:hAnchor="page" w:x="9676" w:y="15451"/>
            <w:widowControl/>
            <w:spacing w:line="160" w:lineRule="exact"/>
          </w:pPr>
        </w:p>
      </w:tc>
    </w:tr>
  </w:tbl>
  <w:tbl>
    <w:tblPr>
      <w:tblStyle w:val="TableNormal"/>
      <w:tblW w:w="7650" w:type="dxa"/>
      <w:tblInd w:w="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49"/>
      <w:gridCol w:w="284"/>
      <w:gridCol w:w="2550"/>
      <w:gridCol w:w="284"/>
      <w:gridCol w:w="1983"/>
    </w:tblGrid>
    <w:tr w:rsidR="009B73AC" w:rsidTr="00C762A1">
      <w:trPr>
        <w:trHeight w:val="238"/>
      </w:trPr>
      <w:tc>
        <w:tcPr>
          <w:tcW w:w="2549" w:type="dxa"/>
          <w:vAlign w:val="bottom"/>
        </w:tcPr>
        <w:p w:rsidR="009B73AC" w:rsidRDefault="00A179C5" w:rsidP="00A179C5">
          <w:pPr>
            <w:pStyle w:val="CNVkopjes"/>
          </w:pPr>
          <w:bookmarkStart w:id="28" w:name="Bank"/>
          <w:r>
            <w:t>Bankrekening</w:t>
          </w:r>
          <w:bookmarkEnd w:id="28"/>
        </w:p>
      </w:tc>
      <w:tc>
        <w:tcPr>
          <w:tcW w:w="284" w:type="dxa"/>
          <w:vAlign w:val="bottom"/>
        </w:tcPr>
        <w:p w:rsidR="009B73AC" w:rsidRDefault="009B73AC" w:rsidP="007829CF">
          <w:pPr>
            <w:pStyle w:val="CNVkopjes"/>
          </w:pPr>
        </w:p>
      </w:tc>
      <w:tc>
        <w:tcPr>
          <w:tcW w:w="2550" w:type="dxa"/>
          <w:vAlign w:val="bottom"/>
        </w:tcPr>
        <w:p w:rsidR="009B73AC" w:rsidRDefault="009B73AC" w:rsidP="007829CF">
          <w:pPr>
            <w:pStyle w:val="CNVkopjes"/>
          </w:pPr>
          <w:bookmarkStart w:id="29" w:name="BankIBAN"/>
          <w:r>
            <w:t xml:space="preserve"> </w:t>
          </w:r>
          <w:bookmarkEnd w:id="29"/>
        </w:p>
      </w:tc>
      <w:tc>
        <w:tcPr>
          <w:tcW w:w="284" w:type="dxa"/>
          <w:vAlign w:val="bottom"/>
        </w:tcPr>
        <w:p w:rsidR="009B73AC" w:rsidRDefault="009B73AC" w:rsidP="007829CF">
          <w:pPr>
            <w:pStyle w:val="CNVkopjes"/>
          </w:pPr>
        </w:p>
      </w:tc>
      <w:tc>
        <w:tcPr>
          <w:tcW w:w="1983" w:type="dxa"/>
          <w:vAlign w:val="bottom"/>
        </w:tcPr>
        <w:p w:rsidR="009B73AC" w:rsidRDefault="009B73AC" w:rsidP="007829CF">
          <w:pPr>
            <w:pStyle w:val="CNVkopjes"/>
          </w:pPr>
        </w:p>
      </w:tc>
    </w:tr>
    <w:tr w:rsidR="009B73AC" w:rsidTr="00C762A1">
      <w:trPr>
        <w:trHeight w:val="238"/>
      </w:trPr>
      <w:tc>
        <w:tcPr>
          <w:tcW w:w="2549" w:type="dxa"/>
          <w:vAlign w:val="bottom"/>
        </w:tcPr>
        <w:p w:rsidR="009B73AC" w:rsidRDefault="00A179C5" w:rsidP="00A179C5">
          <w:pPr>
            <w:pStyle w:val="CNVStandaard"/>
          </w:pPr>
          <w:bookmarkStart w:id="30" w:name="iBank"/>
          <w:r>
            <w:t>NL31RABO0162211821</w:t>
          </w:r>
          <w:bookmarkEnd w:id="30"/>
        </w:p>
      </w:tc>
      <w:tc>
        <w:tcPr>
          <w:tcW w:w="284" w:type="dxa"/>
          <w:vAlign w:val="bottom"/>
        </w:tcPr>
        <w:p w:rsidR="009B73AC" w:rsidRDefault="009B73AC" w:rsidP="007829CF">
          <w:pPr>
            <w:pStyle w:val="CNVStandaard"/>
          </w:pPr>
        </w:p>
      </w:tc>
      <w:tc>
        <w:tcPr>
          <w:tcW w:w="2550" w:type="dxa"/>
          <w:vAlign w:val="bottom"/>
        </w:tcPr>
        <w:p w:rsidR="009B73AC" w:rsidRDefault="009B73AC" w:rsidP="007829CF">
          <w:pPr>
            <w:pStyle w:val="CNVStandaard"/>
          </w:pPr>
          <w:bookmarkStart w:id="31" w:name="iBankIBAN"/>
          <w:r>
            <w:t xml:space="preserve"> </w:t>
          </w:r>
          <w:bookmarkEnd w:id="31"/>
        </w:p>
      </w:tc>
      <w:tc>
        <w:tcPr>
          <w:tcW w:w="284" w:type="dxa"/>
          <w:vAlign w:val="bottom"/>
        </w:tcPr>
        <w:p w:rsidR="009B73AC" w:rsidRDefault="009B73AC" w:rsidP="007829CF">
          <w:pPr>
            <w:pStyle w:val="CNVStandaard"/>
          </w:pPr>
        </w:p>
      </w:tc>
      <w:tc>
        <w:tcPr>
          <w:tcW w:w="1983" w:type="dxa"/>
          <w:vAlign w:val="bottom"/>
        </w:tcPr>
        <w:p w:rsidR="009B73AC" w:rsidRDefault="009B73AC" w:rsidP="007829CF">
          <w:pPr>
            <w:pStyle w:val="CNVStandaard"/>
          </w:pPr>
        </w:p>
      </w:tc>
    </w:tr>
  </w:tbl>
  <w:p w:rsidR="00C762A1" w:rsidRDefault="00C762A1" w:rsidP="00C762A1">
    <w:pPr>
      <w:pStyle w:val="Voettekst"/>
      <w:widowControl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99" w:rsidRDefault="006B2399">
      <w:r>
        <w:separator/>
      </w:r>
    </w:p>
  </w:footnote>
  <w:footnote w:type="continuationSeparator" w:id="0">
    <w:p w:rsidR="006B2399" w:rsidRDefault="006B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</w:tblGrid>
    <w:tr w:rsidR="00FB4446">
      <w:trPr>
        <w:trHeight w:val="238"/>
      </w:trPr>
      <w:tc>
        <w:tcPr>
          <w:tcW w:w="2268" w:type="dxa"/>
          <w:vAlign w:val="bottom"/>
        </w:tcPr>
        <w:p w:rsidR="00FB4446" w:rsidRPr="00E44959" w:rsidRDefault="00A179C5" w:rsidP="00E44959">
          <w:pPr>
            <w:pStyle w:val="CNVKopjesAdresgeg"/>
            <w:framePr w:hSpace="0" w:wrap="auto" w:x="7372" w:y="1022"/>
            <w:widowControl/>
            <w:rPr>
              <w:sz w:val="12"/>
              <w:szCs w:val="12"/>
            </w:rPr>
          </w:pPr>
          <w:r>
            <w:rPr>
              <w:sz w:val="12"/>
              <w:szCs w:val="12"/>
            </w:rPr>
            <w:t>Datum</w:t>
          </w:r>
        </w:p>
      </w:tc>
    </w:tr>
    <w:tr w:rsidR="00FB4446">
      <w:trPr>
        <w:trHeight w:val="238"/>
      </w:trPr>
      <w:tc>
        <w:tcPr>
          <w:tcW w:w="2268" w:type="dxa"/>
          <w:vAlign w:val="bottom"/>
        </w:tcPr>
        <w:p w:rsidR="00FB4446" w:rsidRPr="00F60060" w:rsidRDefault="00A179C5" w:rsidP="00E44959">
          <w:pPr>
            <w:framePr w:wrap="auto" w:vAnchor="page" w:hAnchor="page" w:x="7372" w:y="1022"/>
            <w:widowControl/>
            <w:spacing w:line="180" w:lineRule="exact"/>
          </w:pPr>
          <w:r>
            <w:t>8 juli 2020</w:t>
          </w:r>
        </w:p>
      </w:tc>
    </w:tr>
    <w:tr w:rsidR="00FB4446">
      <w:trPr>
        <w:trHeight w:val="238"/>
      </w:trPr>
      <w:tc>
        <w:tcPr>
          <w:tcW w:w="2268" w:type="dxa"/>
          <w:vAlign w:val="bottom"/>
        </w:tcPr>
        <w:p w:rsidR="00FB4446" w:rsidRPr="00E44959" w:rsidRDefault="00A179C5" w:rsidP="00E44959">
          <w:pPr>
            <w:pStyle w:val="CNVKopjesAdresgeg"/>
            <w:framePr w:hSpace="0" w:wrap="auto" w:x="7372" w:y="1022"/>
            <w:widowControl/>
            <w:rPr>
              <w:sz w:val="12"/>
              <w:szCs w:val="12"/>
            </w:rPr>
          </w:pPr>
          <w:bookmarkStart w:id="14" w:name="OnskenmerkVolg"/>
          <w:r>
            <w:rPr>
              <w:sz w:val="12"/>
              <w:szCs w:val="12"/>
            </w:rPr>
            <w:t>Ons kenmerk</w:t>
          </w:r>
          <w:bookmarkEnd w:id="14"/>
        </w:p>
      </w:tc>
    </w:tr>
    <w:tr w:rsidR="00FB4446">
      <w:trPr>
        <w:trHeight w:val="238"/>
      </w:trPr>
      <w:tc>
        <w:tcPr>
          <w:tcW w:w="2268" w:type="dxa"/>
          <w:vAlign w:val="bottom"/>
        </w:tcPr>
        <w:p w:rsidR="00FB4446" w:rsidRDefault="00A179C5" w:rsidP="00E44959">
          <w:pPr>
            <w:framePr w:wrap="auto" w:vAnchor="page" w:hAnchor="page" w:x="7372" w:y="1022"/>
            <w:widowControl/>
            <w:spacing w:line="180" w:lineRule="exact"/>
          </w:pPr>
          <w:r>
            <w:t>M2006 1634</w:t>
          </w:r>
          <w:r w:rsidR="003C235F">
            <w:t>a</w:t>
          </w:r>
          <w:r>
            <w:t>/IW/dvd</w:t>
          </w:r>
        </w:p>
        <w:p w:rsidR="00146F50" w:rsidRPr="00F60060" w:rsidRDefault="00146F50" w:rsidP="00E44959">
          <w:pPr>
            <w:framePr w:wrap="auto" w:vAnchor="page" w:hAnchor="page" w:x="7372" w:y="1022"/>
            <w:widowControl/>
            <w:spacing w:line="180" w:lineRule="exact"/>
          </w:pPr>
          <w:r>
            <w:t>ACHMEA</w:t>
          </w:r>
        </w:p>
      </w:tc>
    </w:tr>
  </w:tbl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</w:tblGrid>
    <w:tr w:rsidR="00FB4446">
      <w:trPr>
        <w:trHeight w:val="238"/>
      </w:trPr>
      <w:tc>
        <w:tcPr>
          <w:tcW w:w="1701" w:type="dxa"/>
          <w:vAlign w:val="bottom"/>
        </w:tcPr>
        <w:p w:rsidR="00FB4446" w:rsidRDefault="00A179C5" w:rsidP="00E44959">
          <w:pPr>
            <w:framePr w:wrap="auto" w:vAnchor="page" w:hAnchor="page" w:x="9924" w:y="1022"/>
            <w:widowControl/>
            <w:spacing w:line="180" w:lineRule="exact"/>
          </w:pPr>
          <w:r>
            <w:rPr>
              <w:b/>
              <w:caps/>
              <w:sz w:val="14"/>
            </w:rPr>
            <w:t>Pagina</w:t>
          </w:r>
        </w:p>
      </w:tc>
    </w:tr>
    <w:tr w:rsidR="00FB4446">
      <w:trPr>
        <w:trHeight w:val="238"/>
      </w:trPr>
      <w:tc>
        <w:tcPr>
          <w:tcW w:w="1701" w:type="dxa"/>
          <w:vAlign w:val="bottom"/>
        </w:tcPr>
        <w:p w:rsidR="00FB4446" w:rsidRDefault="00FB4446" w:rsidP="00E44959">
          <w:pPr>
            <w:framePr w:wrap="auto" w:vAnchor="page" w:hAnchor="page" w:x="9924" w:y="1022"/>
            <w:widowControl/>
            <w:spacing w:line="180" w:lineRule="exac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F30576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SECTIONPAGES </w:instrText>
          </w:r>
          <w:r>
            <w:fldChar w:fldCharType="separate"/>
          </w:r>
          <w:r w:rsidR="00F30576">
            <w:rPr>
              <w:noProof/>
            </w:rPr>
            <w:t>2</w:t>
          </w:r>
          <w:r>
            <w:fldChar w:fldCharType="end"/>
          </w:r>
        </w:p>
      </w:tc>
    </w:tr>
  </w:tbl>
  <w:p w:rsidR="00FB4446" w:rsidRDefault="00FB4446">
    <w:pPr>
      <w:pStyle w:val="Koptekst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5"/>
      <w:gridCol w:w="1417"/>
    </w:tblGrid>
    <w:tr w:rsidR="00FB4446" w:rsidRPr="00F60060">
      <w:trPr>
        <w:gridAfter w:val="1"/>
        <w:wAfter w:w="1417" w:type="dxa"/>
        <w:trHeight w:val="238"/>
      </w:trPr>
      <w:tc>
        <w:tcPr>
          <w:tcW w:w="1985" w:type="dxa"/>
          <w:vAlign w:val="bottom"/>
        </w:tcPr>
        <w:p w:rsidR="00FB4446" w:rsidRPr="00506ADA" w:rsidRDefault="00A179C5" w:rsidP="00A179C5">
          <w:pPr>
            <w:pStyle w:val="CNVKopjesAdresgeg"/>
            <w:framePr w:hSpace="0" w:wrap="auto" w:x="7372" w:y="1022"/>
            <w:widowControl/>
            <w:spacing w:line="240" w:lineRule="auto"/>
            <w:rPr>
              <w:sz w:val="12"/>
              <w:szCs w:val="12"/>
            </w:rPr>
          </w:pPr>
          <w:bookmarkStart w:id="15" w:name="Postadres"/>
          <w:r>
            <w:rPr>
              <w:sz w:val="12"/>
              <w:szCs w:val="12"/>
            </w:rPr>
            <w:t>Postadres</w:t>
          </w:r>
          <w:bookmarkEnd w:id="15"/>
        </w:p>
      </w:tc>
    </w:tr>
    <w:tr w:rsidR="00FB4446" w:rsidRPr="00F60060">
      <w:trPr>
        <w:gridAfter w:val="1"/>
        <w:wAfter w:w="1417" w:type="dxa"/>
        <w:trHeight w:val="238"/>
      </w:trPr>
      <w:tc>
        <w:tcPr>
          <w:tcW w:w="1985" w:type="dxa"/>
          <w:vAlign w:val="bottom"/>
        </w:tcPr>
        <w:p w:rsidR="00A179C5" w:rsidRDefault="00A179C5" w:rsidP="00FB4446">
          <w:pPr>
            <w:framePr w:wrap="auto" w:vAnchor="page" w:hAnchor="page" w:x="7372" w:y="1022"/>
            <w:widowControl/>
            <w:rPr>
              <w:szCs w:val="18"/>
            </w:rPr>
          </w:pPr>
          <w:r>
            <w:rPr>
              <w:szCs w:val="18"/>
            </w:rPr>
            <w:t>Postbus 2525</w:t>
          </w:r>
        </w:p>
        <w:p w:rsidR="00FB4446" w:rsidRPr="00506ADA" w:rsidRDefault="00A179C5" w:rsidP="00FB4446">
          <w:pPr>
            <w:framePr w:wrap="auto" w:vAnchor="page" w:hAnchor="page" w:x="7372" w:y="1022"/>
            <w:widowControl/>
            <w:rPr>
              <w:szCs w:val="18"/>
            </w:rPr>
          </w:pPr>
          <w:r>
            <w:rPr>
              <w:szCs w:val="18"/>
            </w:rPr>
            <w:t>3500 GM Utrecht</w:t>
          </w:r>
        </w:p>
      </w:tc>
    </w:tr>
    <w:tr w:rsidR="00FB4446" w:rsidRPr="00F60060">
      <w:trPr>
        <w:gridAfter w:val="1"/>
        <w:wAfter w:w="1417" w:type="dxa"/>
        <w:trHeight w:val="238"/>
      </w:trPr>
      <w:tc>
        <w:tcPr>
          <w:tcW w:w="1985" w:type="dxa"/>
          <w:vAlign w:val="bottom"/>
        </w:tcPr>
        <w:p w:rsidR="00FB4446" w:rsidRPr="00506ADA" w:rsidRDefault="00A179C5" w:rsidP="00A179C5">
          <w:pPr>
            <w:pStyle w:val="CNVKopjesAdresgeg"/>
            <w:framePr w:hSpace="0" w:wrap="auto" w:x="7372" w:y="1022"/>
            <w:widowControl/>
            <w:spacing w:line="240" w:lineRule="auto"/>
            <w:rPr>
              <w:sz w:val="12"/>
              <w:szCs w:val="12"/>
            </w:rPr>
          </w:pPr>
          <w:bookmarkStart w:id="16" w:name="Telefoon"/>
          <w:r>
            <w:rPr>
              <w:sz w:val="12"/>
              <w:szCs w:val="12"/>
            </w:rPr>
            <w:t>Telefoon</w:t>
          </w:r>
          <w:bookmarkEnd w:id="16"/>
        </w:p>
      </w:tc>
    </w:tr>
    <w:tr w:rsidR="00FB4446" w:rsidRPr="00F60060">
      <w:trPr>
        <w:gridAfter w:val="1"/>
        <w:wAfter w:w="1417" w:type="dxa"/>
        <w:trHeight w:val="238"/>
      </w:trPr>
      <w:tc>
        <w:tcPr>
          <w:tcW w:w="1985" w:type="dxa"/>
          <w:vAlign w:val="bottom"/>
        </w:tcPr>
        <w:p w:rsidR="00FB4446" w:rsidRPr="00506ADA" w:rsidRDefault="00A179C5" w:rsidP="00A179C5">
          <w:pPr>
            <w:framePr w:wrap="auto" w:vAnchor="page" w:hAnchor="page" w:x="7372" w:y="1022"/>
            <w:widowControl/>
            <w:rPr>
              <w:szCs w:val="18"/>
            </w:rPr>
          </w:pPr>
          <w:bookmarkStart w:id="17" w:name="iTelefoon"/>
          <w:r>
            <w:rPr>
              <w:szCs w:val="18"/>
            </w:rPr>
            <w:t>030 751 1500</w:t>
          </w:r>
          <w:bookmarkEnd w:id="17"/>
        </w:p>
      </w:tc>
    </w:tr>
    <w:tr w:rsidR="00FB4446" w:rsidRPr="00F60060">
      <w:trPr>
        <w:gridAfter w:val="1"/>
        <w:wAfter w:w="1417" w:type="dxa"/>
        <w:trHeight w:val="238"/>
      </w:trPr>
      <w:tc>
        <w:tcPr>
          <w:tcW w:w="1985" w:type="dxa"/>
          <w:vAlign w:val="bottom"/>
        </w:tcPr>
        <w:p w:rsidR="00FB4446" w:rsidRPr="00506ADA" w:rsidRDefault="00A179C5" w:rsidP="00A179C5">
          <w:pPr>
            <w:pStyle w:val="CNVKopjesAdresgeg"/>
            <w:framePr w:hSpace="0" w:wrap="auto" w:x="7372" w:y="1022"/>
            <w:widowControl/>
            <w:spacing w:line="240" w:lineRule="auto"/>
            <w:rPr>
              <w:sz w:val="12"/>
              <w:szCs w:val="12"/>
            </w:rPr>
          </w:pPr>
          <w:bookmarkStart w:id="18" w:name="Fax"/>
          <w:r>
            <w:rPr>
              <w:sz w:val="12"/>
              <w:szCs w:val="12"/>
            </w:rPr>
            <w:t>Fax</w:t>
          </w:r>
          <w:bookmarkEnd w:id="18"/>
        </w:p>
      </w:tc>
    </w:tr>
    <w:tr w:rsidR="00FB4446" w:rsidRPr="00F60060">
      <w:trPr>
        <w:gridAfter w:val="1"/>
        <w:wAfter w:w="1417" w:type="dxa"/>
        <w:trHeight w:val="238"/>
      </w:trPr>
      <w:tc>
        <w:tcPr>
          <w:tcW w:w="1985" w:type="dxa"/>
          <w:vAlign w:val="bottom"/>
        </w:tcPr>
        <w:p w:rsidR="00FB4446" w:rsidRPr="00506ADA" w:rsidRDefault="00A179C5" w:rsidP="00A179C5">
          <w:pPr>
            <w:framePr w:wrap="auto" w:vAnchor="page" w:hAnchor="page" w:x="7372" w:y="1022"/>
            <w:widowControl/>
            <w:rPr>
              <w:szCs w:val="18"/>
            </w:rPr>
          </w:pPr>
          <w:bookmarkStart w:id="19" w:name="iFax"/>
          <w:r>
            <w:rPr>
              <w:szCs w:val="18"/>
            </w:rPr>
            <w:t>030 751 1509</w:t>
          </w:r>
          <w:bookmarkEnd w:id="19"/>
        </w:p>
      </w:tc>
    </w:tr>
    <w:tr w:rsidR="00FB4446">
      <w:trPr>
        <w:trHeight w:val="238"/>
      </w:trPr>
      <w:tc>
        <w:tcPr>
          <w:tcW w:w="3402" w:type="dxa"/>
          <w:gridSpan w:val="2"/>
          <w:vAlign w:val="bottom"/>
        </w:tcPr>
        <w:p w:rsidR="00FB4446" w:rsidRPr="00506ADA" w:rsidRDefault="00A179C5" w:rsidP="00A179C5">
          <w:pPr>
            <w:pStyle w:val="CNVKopjesAdresgeg"/>
            <w:framePr w:hSpace="0" w:wrap="auto" w:x="7372" w:y="1022"/>
            <w:widowControl/>
            <w:spacing w:line="240" w:lineRule="auto"/>
            <w:rPr>
              <w:sz w:val="12"/>
              <w:szCs w:val="12"/>
            </w:rPr>
          </w:pPr>
          <w:bookmarkStart w:id="20" w:name="Internet"/>
          <w:r>
            <w:rPr>
              <w:sz w:val="12"/>
              <w:szCs w:val="12"/>
            </w:rPr>
            <w:t>Internet</w:t>
          </w:r>
          <w:bookmarkEnd w:id="20"/>
        </w:p>
      </w:tc>
    </w:tr>
    <w:tr w:rsidR="00FB4446">
      <w:trPr>
        <w:trHeight w:val="238"/>
      </w:trPr>
      <w:tc>
        <w:tcPr>
          <w:tcW w:w="3402" w:type="dxa"/>
          <w:gridSpan w:val="2"/>
          <w:vAlign w:val="bottom"/>
        </w:tcPr>
        <w:p w:rsidR="00FB4446" w:rsidRPr="00506ADA" w:rsidRDefault="00A179C5" w:rsidP="00A179C5">
          <w:pPr>
            <w:framePr w:wrap="auto" w:vAnchor="page" w:hAnchor="page" w:x="7372" w:y="1022"/>
            <w:widowControl/>
            <w:rPr>
              <w:szCs w:val="18"/>
            </w:rPr>
          </w:pPr>
          <w:bookmarkStart w:id="21" w:name="iInternet"/>
          <w:r>
            <w:rPr>
              <w:szCs w:val="18"/>
            </w:rPr>
            <w:t>www.cnvvakmensen.nl</w:t>
          </w:r>
          <w:bookmarkEnd w:id="21"/>
        </w:p>
      </w:tc>
    </w:tr>
    <w:tr w:rsidR="00FB4446">
      <w:trPr>
        <w:trHeight w:val="238"/>
      </w:trPr>
      <w:tc>
        <w:tcPr>
          <w:tcW w:w="3402" w:type="dxa"/>
          <w:gridSpan w:val="2"/>
          <w:vAlign w:val="bottom"/>
        </w:tcPr>
        <w:p w:rsidR="00FB4446" w:rsidRPr="00506ADA" w:rsidRDefault="00A179C5" w:rsidP="00A179C5">
          <w:pPr>
            <w:pStyle w:val="CNVKopjesAdresgeg"/>
            <w:framePr w:hSpace="0" w:wrap="auto" w:x="7372" w:y="1022"/>
            <w:widowControl/>
            <w:spacing w:line="240" w:lineRule="auto"/>
            <w:rPr>
              <w:sz w:val="12"/>
              <w:szCs w:val="12"/>
            </w:rPr>
          </w:pPr>
          <w:bookmarkStart w:id="22" w:name="Email"/>
          <w:r>
            <w:rPr>
              <w:sz w:val="12"/>
              <w:szCs w:val="12"/>
            </w:rPr>
            <w:t>E-mail</w:t>
          </w:r>
          <w:bookmarkEnd w:id="22"/>
        </w:p>
      </w:tc>
    </w:tr>
    <w:tr w:rsidR="00FB4446">
      <w:trPr>
        <w:trHeight w:val="238"/>
      </w:trPr>
      <w:tc>
        <w:tcPr>
          <w:tcW w:w="3402" w:type="dxa"/>
          <w:gridSpan w:val="2"/>
          <w:vAlign w:val="bottom"/>
        </w:tcPr>
        <w:p w:rsidR="00FB4446" w:rsidRPr="00506ADA" w:rsidRDefault="00A179C5" w:rsidP="00A179C5">
          <w:pPr>
            <w:framePr w:wrap="auto" w:vAnchor="page" w:hAnchor="page" w:x="7372" w:y="1022"/>
            <w:widowControl/>
            <w:rPr>
              <w:szCs w:val="18"/>
            </w:rPr>
          </w:pPr>
          <w:bookmarkStart w:id="23" w:name="iEmail"/>
          <w:r>
            <w:rPr>
              <w:szCs w:val="18"/>
            </w:rPr>
            <w:t>info@cnvvakmensen.nl</w:t>
          </w:r>
          <w:bookmarkEnd w:id="23"/>
        </w:p>
      </w:tc>
    </w:tr>
  </w:tbl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</w:tblGrid>
    <w:tr w:rsidR="00FB4446" w:rsidTr="00841699">
      <w:trPr>
        <w:trHeight w:hRule="exact" w:val="238"/>
      </w:trPr>
      <w:tc>
        <w:tcPr>
          <w:tcW w:w="1701" w:type="dxa"/>
        </w:tcPr>
        <w:p w:rsidR="00FB4446" w:rsidRDefault="00FB4446" w:rsidP="00841699">
          <w:pPr>
            <w:framePr w:wrap="auto" w:vAnchor="page" w:hAnchor="page" w:x="9640" w:y="5353"/>
            <w:widowControl/>
            <w:spacing w:line="180" w:lineRule="exact"/>
            <w:rPr>
              <w:color w:val="808080"/>
            </w:rPr>
          </w:pPr>
          <w:bookmarkStart w:id="24" w:name="Regiokantoren"/>
          <w:r w:rsidRPr="00841699">
            <w:rPr>
              <w:b/>
              <w:caps/>
              <w:color w:val="808080"/>
              <w:sz w:val="12"/>
            </w:rPr>
            <w:t xml:space="preserve"> </w:t>
          </w:r>
          <w:bookmarkEnd w:id="24"/>
        </w:p>
      </w:tc>
    </w:tr>
    <w:tr w:rsidR="00FB4446" w:rsidTr="00841699">
      <w:trPr>
        <w:trHeight w:val="238"/>
      </w:trPr>
      <w:tc>
        <w:tcPr>
          <w:tcW w:w="1701" w:type="dxa"/>
        </w:tcPr>
        <w:p w:rsidR="00FB4446" w:rsidRDefault="00FB4446" w:rsidP="00841699">
          <w:pPr>
            <w:framePr w:wrap="auto" w:vAnchor="page" w:hAnchor="page" w:x="9640" w:y="5353"/>
            <w:widowControl/>
            <w:spacing w:line="180" w:lineRule="exact"/>
            <w:rPr>
              <w:color w:val="808080"/>
            </w:rPr>
          </w:pPr>
          <w:bookmarkStart w:id="25" w:name="iRegiokantoren"/>
          <w:r w:rsidRPr="00841699">
            <w:rPr>
              <w:color w:val="808080"/>
            </w:rPr>
            <w:t xml:space="preserve"> </w:t>
          </w:r>
          <w:bookmarkEnd w:id="25"/>
        </w:p>
      </w:tc>
    </w:tr>
  </w:tbl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</w:tblGrid>
    <w:tr w:rsidR="00FB4446">
      <w:tc>
        <w:tcPr>
          <w:tcW w:w="3544" w:type="dxa"/>
        </w:tcPr>
        <w:p w:rsidR="00FB4446" w:rsidRDefault="00FB4446">
          <w:pPr>
            <w:framePr w:hSpace="142" w:wrap="auto" w:vAnchor="page" w:hAnchor="page" w:x="3431" w:y="880"/>
            <w:widowControl/>
            <w:spacing w:line="280" w:lineRule="atLeast"/>
            <w:rPr>
              <w:b/>
              <w:sz w:val="28"/>
            </w:rPr>
          </w:pPr>
          <w:bookmarkStart w:id="26" w:name="VakgroepLogo"/>
          <w:r>
            <w:rPr>
              <w:b/>
              <w:sz w:val="28"/>
            </w:rPr>
            <w:t xml:space="preserve"> </w:t>
          </w:r>
          <w:bookmarkEnd w:id="26"/>
        </w:p>
      </w:tc>
    </w:tr>
  </w:tbl>
  <w:p w:rsidR="00FB4446" w:rsidRDefault="00FB4446">
    <w:pPr>
      <w:pStyle w:val="Koptekst"/>
      <w:widowControl/>
    </w:pPr>
  </w:p>
  <w:p w:rsidR="001A2D82" w:rsidRDefault="001A2D82">
    <w:pPr>
      <w:pStyle w:val="Koptekst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702BF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6616F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8562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44D4F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A6E78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8AB5D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4B94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C204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CEA36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10157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53A2"/>
    <w:multiLevelType w:val="multilevel"/>
    <w:tmpl w:val="04130023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9F4484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5597BD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bVakgroepZoekveld" w:val="VM"/>
    <w:docVar w:name="MD_CreationDocumentClientVersion" w:val="3.14.3.582"/>
    <w:docVar w:name="MD_CreationProjectVersion" w:val="2.7.497 Final"/>
    <w:docVar w:name="MD_CreationWindowsLanguage" w:val="1043"/>
    <w:docVar w:name="MD_CreationWindowsVersion" w:val="6.2.9200 "/>
    <w:docVar w:name="MD_CreationWordLanguage" w:val="1043"/>
    <w:docVar w:name="MD_CreationWordVersion" w:val="15.0"/>
    <w:docVar w:name="MD_DocumentLanguage" w:val="1043"/>
    <w:docVar w:name="MD_LastModifiedDocumentClientVersion" w:val="3.14.3.582"/>
    <w:docVar w:name="MD_LastModifiedProjectVersion" w:val="2.7.497 Final"/>
    <w:docVar w:name="MD_LastModifiedWindowsLanguage" w:val="1043"/>
    <w:docVar w:name="MD_LastModifiedWindowsVersion" w:val="6.2.9200 "/>
    <w:docVar w:name="MD_LastModifiedWordLanguage" w:val="1043"/>
    <w:docVar w:name="MD_LastModifiedWordVersion" w:val="15.0"/>
    <w:docVar w:name="MD_PapertypeIsPrePrint" w:val="Y"/>
    <w:docVar w:name="MD_Projectname" w:val="CNV"/>
    <w:docVar w:name="MD_SystemID" w:val="{26550735-A5AD-4CC3-A0D7-A8A0495AC468}"/>
    <w:docVar w:name="MD_TemplateName" w:val="Brief"/>
  </w:docVars>
  <w:rsids>
    <w:rsidRoot w:val="00A179C5"/>
    <w:rsid w:val="00045180"/>
    <w:rsid w:val="00076D6E"/>
    <w:rsid w:val="000C014C"/>
    <w:rsid w:val="001310B7"/>
    <w:rsid w:val="00144C67"/>
    <w:rsid w:val="00146F50"/>
    <w:rsid w:val="001A2D82"/>
    <w:rsid w:val="001D059F"/>
    <w:rsid w:val="00284E0B"/>
    <w:rsid w:val="0039001D"/>
    <w:rsid w:val="003C235F"/>
    <w:rsid w:val="003D570D"/>
    <w:rsid w:val="004B3C1C"/>
    <w:rsid w:val="004F764B"/>
    <w:rsid w:val="00506ADA"/>
    <w:rsid w:val="00525EA1"/>
    <w:rsid w:val="0056198C"/>
    <w:rsid w:val="005E255F"/>
    <w:rsid w:val="00612986"/>
    <w:rsid w:val="006B2399"/>
    <w:rsid w:val="00712034"/>
    <w:rsid w:val="007829CF"/>
    <w:rsid w:val="00837E4C"/>
    <w:rsid w:val="00841575"/>
    <w:rsid w:val="00841699"/>
    <w:rsid w:val="00856AD5"/>
    <w:rsid w:val="008F6FF2"/>
    <w:rsid w:val="009107A6"/>
    <w:rsid w:val="009B73AC"/>
    <w:rsid w:val="00A179C5"/>
    <w:rsid w:val="00A94E13"/>
    <w:rsid w:val="00A97E79"/>
    <w:rsid w:val="00B05721"/>
    <w:rsid w:val="00B7129A"/>
    <w:rsid w:val="00C726C6"/>
    <w:rsid w:val="00C762A1"/>
    <w:rsid w:val="00E44959"/>
    <w:rsid w:val="00E84E9B"/>
    <w:rsid w:val="00EF609C"/>
    <w:rsid w:val="00F30576"/>
    <w:rsid w:val="00F60060"/>
    <w:rsid w:val="00F6550A"/>
    <w:rsid w:val="00F7588F"/>
    <w:rsid w:val="00FA47DE"/>
    <w:rsid w:val="00F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698314C-5A9B-47F5-B958-C2AE1B41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6AD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7129A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7129A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B7129A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B7129A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B7129A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B7129A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B7129A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B7129A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B7129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CNVStandaard">
    <w:name w:val="CNV_Standaard"/>
    <w:basedOn w:val="Standaard"/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numbering" w:styleId="111111">
    <w:name w:val="Outline List 2"/>
    <w:basedOn w:val="Geenlijst"/>
    <w:rsid w:val="00B7129A"/>
    <w:pPr>
      <w:numPr>
        <w:numId w:val="1"/>
      </w:numPr>
    </w:pPr>
  </w:style>
  <w:style w:type="paragraph" w:customStyle="1" w:styleId="CNVKopjesAdresgeg">
    <w:name w:val="CNV_KopjesAdresgeg"/>
    <w:basedOn w:val="Standaard"/>
    <w:rsid w:val="00F60060"/>
    <w:pPr>
      <w:framePr w:hSpace="141" w:wrap="auto" w:vAnchor="page" w:hAnchor="page" w:x="7558" w:y="577"/>
      <w:spacing w:line="180" w:lineRule="exact"/>
    </w:pPr>
    <w:rPr>
      <w:b/>
      <w:caps/>
    </w:rPr>
  </w:style>
  <w:style w:type="paragraph" w:customStyle="1" w:styleId="CNVkopjes">
    <w:name w:val="CNV_kopjes"/>
    <w:basedOn w:val="CNVStandaard"/>
    <w:rsid w:val="00506ADA"/>
    <w:rPr>
      <w:b/>
      <w:caps/>
      <w:sz w:val="12"/>
    </w:rPr>
  </w:style>
  <w:style w:type="numbering" w:styleId="1ai">
    <w:name w:val="Outline List 1"/>
    <w:basedOn w:val="Geenlijst"/>
    <w:rsid w:val="00B7129A"/>
    <w:pPr>
      <w:numPr>
        <w:numId w:val="2"/>
      </w:numPr>
    </w:pPr>
  </w:style>
  <w:style w:type="table" w:styleId="3D-effectenvoortabel1">
    <w:name w:val="Table 3D effects 1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B7129A"/>
  </w:style>
  <w:style w:type="paragraph" w:styleId="Adresenvelop">
    <w:name w:val="envelope address"/>
    <w:basedOn w:val="Standaard"/>
    <w:rsid w:val="00B7129A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rsid w:val="00B7129A"/>
    <w:pPr>
      <w:ind w:left="4252"/>
    </w:pPr>
  </w:style>
  <w:style w:type="paragraph" w:styleId="Afzender">
    <w:name w:val="envelope return"/>
    <w:basedOn w:val="Standaard"/>
    <w:rsid w:val="00B7129A"/>
    <w:rPr>
      <w:rFonts w:ascii="Arial" w:hAnsi="Arial" w:cs="Arial"/>
    </w:rPr>
  </w:style>
  <w:style w:type="numbering" w:styleId="Artikelsectie">
    <w:name w:val="Outline List 3"/>
    <w:basedOn w:val="Geenlijst"/>
    <w:rsid w:val="00B7129A"/>
    <w:pPr>
      <w:numPr>
        <w:numId w:val="3"/>
      </w:numPr>
    </w:pPr>
  </w:style>
  <w:style w:type="paragraph" w:styleId="Ballontekst">
    <w:name w:val="Balloon Text"/>
    <w:basedOn w:val="Standaard"/>
    <w:semiHidden/>
    <w:rsid w:val="00B7129A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rsid w:val="00B712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qFormat/>
    <w:rsid w:val="00B7129A"/>
    <w:rPr>
      <w:b/>
      <w:bCs/>
    </w:rPr>
  </w:style>
  <w:style w:type="paragraph" w:styleId="Bloktekst">
    <w:name w:val="Block Text"/>
    <w:basedOn w:val="Standaard"/>
    <w:rsid w:val="00B7129A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B7129A"/>
    <w:pPr>
      <w:ind w:left="200" w:hanging="200"/>
    </w:pPr>
  </w:style>
  <w:style w:type="paragraph" w:styleId="Datum">
    <w:name w:val="Date"/>
    <w:basedOn w:val="Standaard"/>
    <w:next w:val="Standaard"/>
    <w:rsid w:val="00B7129A"/>
  </w:style>
  <w:style w:type="paragraph" w:styleId="Documentstructuur">
    <w:name w:val="Document Map"/>
    <w:basedOn w:val="Standaard"/>
    <w:semiHidden/>
    <w:rsid w:val="00B7129A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semiHidden/>
    <w:rsid w:val="00B7129A"/>
    <w:rPr>
      <w:vertAlign w:val="superscript"/>
    </w:rPr>
  </w:style>
  <w:style w:type="paragraph" w:styleId="Eindnoottekst">
    <w:name w:val="endnote text"/>
    <w:basedOn w:val="Standaard"/>
    <w:semiHidden/>
    <w:rsid w:val="00B7129A"/>
  </w:style>
  <w:style w:type="table" w:styleId="Elegantetabel">
    <w:name w:val="Table Elegant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B7129A"/>
  </w:style>
  <w:style w:type="character" w:styleId="GevolgdeHyperlink">
    <w:name w:val="FollowedHyperlink"/>
    <w:basedOn w:val="Standaardalinea-lettertype"/>
    <w:rsid w:val="00B7129A"/>
    <w:rPr>
      <w:color w:val="800080"/>
      <w:u w:val="single"/>
    </w:rPr>
  </w:style>
  <w:style w:type="paragraph" w:styleId="Handtekening">
    <w:name w:val="Signature"/>
    <w:basedOn w:val="Standaard"/>
    <w:rsid w:val="00B7129A"/>
    <w:pPr>
      <w:ind w:left="4252"/>
    </w:pPr>
  </w:style>
  <w:style w:type="paragraph" w:styleId="HTML-voorafopgemaakt">
    <w:name w:val="HTML Preformatted"/>
    <w:basedOn w:val="Standaard"/>
    <w:rsid w:val="00B7129A"/>
    <w:rPr>
      <w:rFonts w:ascii="Courier New" w:hAnsi="Courier New" w:cs="Courier New"/>
    </w:rPr>
  </w:style>
  <w:style w:type="character" w:styleId="HTMLCode">
    <w:name w:val="HTML Code"/>
    <w:basedOn w:val="Standaardalinea-lettertype"/>
    <w:rsid w:val="00B7129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rsid w:val="00B7129A"/>
    <w:rPr>
      <w:i/>
      <w:iCs/>
    </w:rPr>
  </w:style>
  <w:style w:type="character" w:styleId="HTMLVariable">
    <w:name w:val="HTML Variable"/>
    <w:basedOn w:val="Standaardalinea-lettertype"/>
    <w:rsid w:val="00B7129A"/>
    <w:rPr>
      <w:i/>
      <w:iCs/>
    </w:rPr>
  </w:style>
  <w:style w:type="character" w:styleId="HTML-acroniem">
    <w:name w:val="HTML Acronym"/>
    <w:basedOn w:val="Standaardalinea-lettertype"/>
    <w:rsid w:val="00B7129A"/>
  </w:style>
  <w:style w:type="paragraph" w:styleId="HTML-adres">
    <w:name w:val="HTML Address"/>
    <w:basedOn w:val="Standaard"/>
    <w:rsid w:val="00B7129A"/>
    <w:rPr>
      <w:i/>
      <w:iCs/>
    </w:rPr>
  </w:style>
  <w:style w:type="character" w:styleId="HTML-citaat">
    <w:name w:val="HTML Cite"/>
    <w:basedOn w:val="Standaardalinea-lettertype"/>
    <w:rsid w:val="00B7129A"/>
    <w:rPr>
      <w:i/>
      <w:iCs/>
    </w:rPr>
  </w:style>
  <w:style w:type="character" w:styleId="HTML-schrijfmachine">
    <w:name w:val="HTML Typewriter"/>
    <w:basedOn w:val="Standaardalinea-lettertype"/>
    <w:rsid w:val="00B7129A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rsid w:val="00B7129A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rsid w:val="00B7129A"/>
    <w:rPr>
      <w:rFonts w:ascii="Courier New" w:hAnsi="Courier New" w:cs="Courier New"/>
    </w:rPr>
  </w:style>
  <w:style w:type="character" w:styleId="Hyperlink">
    <w:name w:val="Hyperlink"/>
    <w:basedOn w:val="Standaardalinea-lettertype"/>
    <w:uiPriority w:val="99"/>
    <w:rsid w:val="00B7129A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B7129A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B7129A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B7129A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B7129A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B7129A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B7129A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B7129A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B7129A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B7129A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B7129A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B7129A"/>
  </w:style>
  <w:style w:type="paragraph" w:styleId="Inhopg2">
    <w:name w:val="toc 2"/>
    <w:basedOn w:val="Standaard"/>
    <w:next w:val="Standaard"/>
    <w:autoRedefine/>
    <w:semiHidden/>
    <w:rsid w:val="00B7129A"/>
    <w:pPr>
      <w:ind w:left="200"/>
    </w:pPr>
  </w:style>
  <w:style w:type="paragraph" w:styleId="Inhopg3">
    <w:name w:val="toc 3"/>
    <w:basedOn w:val="Standaard"/>
    <w:next w:val="Standaard"/>
    <w:autoRedefine/>
    <w:semiHidden/>
    <w:rsid w:val="00B7129A"/>
    <w:pPr>
      <w:ind w:left="400"/>
    </w:pPr>
  </w:style>
  <w:style w:type="paragraph" w:styleId="Inhopg4">
    <w:name w:val="toc 4"/>
    <w:basedOn w:val="Standaard"/>
    <w:next w:val="Standaard"/>
    <w:autoRedefine/>
    <w:semiHidden/>
    <w:rsid w:val="00B7129A"/>
    <w:pPr>
      <w:ind w:left="600"/>
    </w:pPr>
  </w:style>
  <w:style w:type="paragraph" w:styleId="Inhopg5">
    <w:name w:val="toc 5"/>
    <w:basedOn w:val="Standaard"/>
    <w:next w:val="Standaard"/>
    <w:autoRedefine/>
    <w:semiHidden/>
    <w:rsid w:val="00B7129A"/>
    <w:pPr>
      <w:ind w:left="800"/>
    </w:pPr>
  </w:style>
  <w:style w:type="paragraph" w:styleId="Inhopg6">
    <w:name w:val="toc 6"/>
    <w:basedOn w:val="Standaard"/>
    <w:next w:val="Standaard"/>
    <w:autoRedefine/>
    <w:semiHidden/>
    <w:rsid w:val="00B7129A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B7129A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B7129A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B7129A"/>
    <w:pPr>
      <w:ind w:left="1600"/>
    </w:pPr>
  </w:style>
  <w:style w:type="table" w:styleId="Klassieketabel1">
    <w:name w:val="Table Classic 1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B7129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jst">
    <w:name w:val="List"/>
    <w:basedOn w:val="Standaard"/>
    <w:rsid w:val="00B7129A"/>
    <w:pPr>
      <w:ind w:left="283" w:hanging="283"/>
    </w:pPr>
  </w:style>
  <w:style w:type="paragraph" w:styleId="Lijst2">
    <w:name w:val="List 2"/>
    <w:basedOn w:val="Standaard"/>
    <w:rsid w:val="00B7129A"/>
    <w:pPr>
      <w:ind w:left="566" w:hanging="283"/>
    </w:pPr>
  </w:style>
  <w:style w:type="paragraph" w:styleId="Lijst3">
    <w:name w:val="List 3"/>
    <w:basedOn w:val="Standaard"/>
    <w:rsid w:val="00B7129A"/>
    <w:pPr>
      <w:ind w:left="849" w:hanging="283"/>
    </w:pPr>
  </w:style>
  <w:style w:type="paragraph" w:styleId="Lijst4">
    <w:name w:val="List 4"/>
    <w:basedOn w:val="Standaard"/>
    <w:rsid w:val="00B7129A"/>
    <w:pPr>
      <w:ind w:left="1132" w:hanging="283"/>
    </w:pPr>
  </w:style>
  <w:style w:type="paragraph" w:styleId="Lijst5">
    <w:name w:val="List 5"/>
    <w:basedOn w:val="Standaard"/>
    <w:rsid w:val="00B7129A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B7129A"/>
  </w:style>
  <w:style w:type="paragraph" w:styleId="Lijstopsomteken">
    <w:name w:val="List Bullet"/>
    <w:basedOn w:val="Standaard"/>
    <w:rsid w:val="00B7129A"/>
    <w:pPr>
      <w:numPr>
        <w:numId w:val="4"/>
      </w:numPr>
    </w:pPr>
  </w:style>
  <w:style w:type="paragraph" w:styleId="Lijstopsomteken2">
    <w:name w:val="List Bullet 2"/>
    <w:basedOn w:val="Standaard"/>
    <w:rsid w:val="00B7129A"/>
    <w:pPr>
      <w:numPr>
        <w:numId w:val="5"/>
      </w:numPr>
    </w:pPr>
  </w:style>
  <w:style w:type="paragraph" w:styleId="Lijstopsomteken3">
    <w:name w:val="List Bullet 3"/>
    <w:basedOn w:val="Standaard"/>
    <w:rsid w:val="00B7129A"/>
    <w:pPr>
      <w:numPr>
        <w:numId w:val="6"/>
      </w:numPr>
    </w:pPr>
  </w:style>
  <w:style w:type="paragraph" w:styleId="Lijstopsomteken4">
    <w:name w:val="List Bullet 4"/>
    <w:basedOn w:val="Standaard"/>
    <w:rsid w:val="00B7129A"/>
    <w:pPr>
      <w:numPr>
        <w:numId w:val="7"/>
      </w:numPr>
    </w:pPr>
  </w:style>
  <w:style w:type="paragraph" w:styleId="Lijstopsomteken5">
    <w:name w:val="List Bullet 5"/>
    <w:basedOn w:val="Standaard"/>
    <w:rsid w:val="00B7129A"/>
    <w:pPr>
      <w:numPr>
        <w:numId w:val="8"/>
      </w:numPr>
    </w:pPr>
  </w:style>
  <w:style w:type="paragraph" w:styleId="Lijstnummering">
    <w:name w:val="List Number"/>
    <w:basedOn w:val="Standaard"/>
    <w:rsid w:val="00B7129A"/>
    <w:pPr>
      <w:numPr>
        <w:numId w:val="9"/>
      </w:numPr>
    </w:pPr>
  </w:style>
  <w:style w:type="paragraph" w:styleId="Lijstnummering2">
    <w:name w:val="List Number 2"/>
    <w:basedOn w:val="Standaard"/>
    <w:rsid w:val="00B7129A"/>
    <w:pPr>
      <w:numPr>
        <w:numId w:val="10"/>
      </w:numPr>
    </w:pPr>
  </w:style>
  <w:style w:type="paragraph" w:styleId="Lijstnummering3">
    <w:name w:val="List Number 3"/>
    <w:basedOn w:val="Standaard"/>
    <w:rsid w:val="00B7129A"/>
    <w:pPr>
      <w:numPr>
        <w:numId w:val="11"/>
      </w:numPr>
    </w:pPr>
  </w:style>
  <w:style w:type="paragraph" w:styleId="Lijstnummering4">
    <w:name w:val="List Number 4"/>
    <w:basedOn w:val="Standaard"/>
    <w:rsid w:val="00B7129A"/>
    <w:pPr>
      <w:numPr>
        <w:numId w:val="12"/>
      </w:numPr>
    </w:pPr>
  </w:style>
  <w:style w:type="paragraph" w:styleId="Lijstnummering5">
    <w:name w:val="List Number 5"/>
    <w:basedOn w:val="Standaard"/>
    <w:rsid w:val="00B7129A"/>
    <w:pPr>
      <w:numPr>
        <w:numId w:val="13"/>
      </w:numPr>
    </w:pPr>
  </w:style>
  <w:style w:type="paragraph" w:styleId="Lijstvoortzetting">
    <w:name w:val="List Continue"/>
    <w:basedOn w:val="Standaard"/>
    <w:rsid w:val="00B7129A"/>
    <w:pPr>
      <w:spacing w:after="120"/>
      <w:ind w:left="283"/>
    </w:pPr>
  </w:style>
  <w:style w:type="paragraph" w:styleId="Lijstvoortzetting2">
    <w:name w:val="List Continue 2"/>
    <w:basedOn w:val="Standaard"/>
    <w:rsid w:val="00B7129A"/>
    <w:pPr>
      <w:spacing w:after="120"/>
      <w:ind w:left="566"/>
    </w:pPr>
  </w:style>
  <w:style w:type="paragraph" w:styleId="Lijstvoortzetting3">
    <w:name w:val="List Continue 3"/>
    <w:basedOn w:val="Standaard"/>
    <w:rsid w:val="00B7129A"/>
    <w:pPr>
      <w:spacing w:after="120"/>
      <w:ind w:left="849"/>
    </w:pPr>
  </w:style>
  <w:style w:type="paragraph" w:styleId="Lijstvoortzetting4">
    <w:name w:val="List Continue 4"/>
    <w:basedOn w:val="Standaard"/>
    <w:rsid w:val="00B7129A"/>
    <w:pPr>
      <w:spacing w:after="120"/>
      <w:ind w:left="1132"/>
    </w:pPr>
  </w:style>
  <w:style w:type="paragraph" w:styleId="Lijstvoortzetting5">
    <w:name w:val="List Continue 5"/>
    <w:basedOn w:val="Standaard"/>
    <w:rsid w:val="00B7129A"/>
    <w:pPr>
      <w:spacing w:after="120"/>
      <w:ind w:left="1415"/>
    </w:pPr>
  </w:style>
  <w:style w:type="paragraph" w:styleId="Macrotekst">
    <w:name w:val="macro"/>
    <w:semiHidden/>
    <w:rsid w:val="00B712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 New" w:hAnsi="Courier New" w:cs="Courier New"/>
    </w:rPr>
  </w:style>
  <w:style w:type="character" w:styleId="Nadruk">
    <w:name w:val="Emphasis"/>
    <w:basedOn w:val="Standaardalinea-lettertype"/>
    <w:qFormat/>
    <w:rsid w:val="00B7129A"/>
    <w:rPr>
      <w:i/>
      <w:iCs/>
    </w:rPr>
  </w:style>
  <w:style w:type="paragraph" w:styleId="Normaalweb">
    <w:name w:val="Normal (Web)"/>
    <w:basedOn w:val="Standaard"/>
    <w:rsid w:val="00B7129A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rsid w:val="00B7129A"/>
  </w:style>
  <w:style w:type="paragraph" w:styleId="Tekstopmerking">
    <w:name w:val="annotation text"/>
    <w:basedOn w:val="Standaard"/>
    <w:semiHidden/>
    <w:rsid w:val="00B7129A"/>
  </w:style>
  <w:style w:type="paragraph" w:styleId="Onderwerpvanopmerking">
    <w:name w:val="annotation subject"/>
    <w:basedOn w:val="Tekstopmerking"/>
    <w:next w:val="Tekstopmerking"/>
    <w:semiHidden/>
    <w:rsid w:val="00B7129A"/>
    <w:rPr>
      <w:b/>
      <w:bCs/>
    </w:rPr>
  </w:style>
  <w:style w:type="character" w:styleId="Paginanummer">
    <w:name w:val="page number"/>
    <w:basedOn w:val="Standaardalinea-lettertype"/>
    <w:rsid w:val="00B7129A"/>
  </w:style>
  <w:style w:type="paragraph" w:styleId="Plattetekst">
    <w:name w:val="Body Text"/>
    <w:basedOn w:val="Standaard"/>
    <w:rsid w:val="00B7129A"/>
    <w:pPr>
      <w:spacing w:after="120"/>
    </w:pPr>
  </w:style>
  <w:style w:type="paragraph" w:styleId="Plattetekst2">
    <w:name w:val="Body Text 2"/>
    <w:basedOn w:val="Standaard"/>
    <w:rsid w:val="00B7129A"/>
    <w:pPr>
      <w:spacing w:after="120" w:line="480" w:lineRule="auto"/>
    </w:pPr>
  </w:style>
  <w:style w:type="paragraph" w:styleId="Plattetekst3">
    <w:name w:val="Body Text 3"/>
    <w:basedOn w:val="Standaard"/>
    <w:rsid w:val="00B7129A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rsid w:val="00B7129A"/>
    <w:pPr>
      <w:ind w:firstLine="210"/>
    </w:pPr>
  </w:style>
  <w:style w:type="paragraph" w:styleId="Plattetekstinspringen">
    <w:name w:val="Body Text Indent"/>
    <w:basedOn w:val="Standaard"/>
    <w:rsid w:val="00B7129A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B7129A"/>
    <w:pPr>
      <w:ind w:firstLine="210"/>
    </w:pPr>
  </w:style>
  <w:style w:type="paragraph" w:styleId="Plattetekstinspringen2">
    <w:name w:val="Body Text Indent 2"/>
    <w:basedOn w:val="Standaard"/>
    <w:rsid w:val="00B7129A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B7129A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B7129A"/>
  </w:style>
  <w:style w:type="paragraph" w:styleId="Standaardinspringing">
    <w:name w:val="Normal Indent"/>
    <w:basedOn w:val="Standaard"/>
    <w:rsid w:val="00B7129A"/>
    <w:pPr>
      <w:ind w:left="708"/>
    </w:pPr>
  </w:style>
  <w:style w:type="paragraph" w:styleId="Ondertitel">
    <w:name w:val="Subtitle"/>
    <w:basedOn w:val="Standaard"/>
    <w:qFormat/>
    <w:rsid w:val="00B7129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B7129A"/>
    <w:rPr>
      <w:rFonts w:ascii="Courier New" w:hAnsi="Courier New" w:cs="Courier New"/>
    </w:rPr>
  </w:style>
  <w:style w:type="paragraph" w:styleId="Titel">
    <w:name w:val="Title"/>
    <w:basedOn w:val="Standaard"/>
    <w:qFormat/>
    <w:rsid w:val="00B7129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semiHidden/>
    <w:rsid w:val="00B7129A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B7129A"/>
    <w:rPr>
      <w:vertAlign w:val="superscript"/>
    </w:rPr>
  </w:style>
  <w:style w:type="paragraph" w:styleId="Voetnoottekst">
    <w:name w:val="footnote text"/>
    <w:basedOn w:val="Standaard"/>
    <w:semiHidden/>
    <w:rsid w:val="00B7129A"/>
  </w:style>
  <w:style w:type="table" w:styleId="Webtabel1">
    <w:name w:val="Table Web 1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B7129A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B7129A"/>
    <w:rPr>
      <w:b/>
      <w:bCs/>
    </w:rPr>
  </w:style>
  <w:style w:type="paragraph" w:customStyle="1" w:styleId="CNVKIX">
    <w:name w:val="CNV_KIX"/>
    <w:basedOn w:val="CNVStandaard"/>
    <w:rsid w:val="00856AD5"/>
    <w:pPr>
      <w:widowControl/>
    </w:pPr>
    <w:rPr>
      <w:rFonts w:ascii="KIX Barcode" w:hAnsi="KIX Barcode"/>
    </w:rPr>
  </w:style>
  <w:style w:type="character" w:customStyle="1" w:styleId="VoettekstChar">
    <w:name w:val="Voettekst Char"/>
    <w:basedOn w:val="Standaardalinea-lettertype"/>
    <w:link w:val="Voettekst"/>
    <w:locked/>
    <w:rsid w:val="00C762A1"/>
    <w:rPr>
      <w:rFonts w:ascii="Verdana" w:hAnsi="Verdana"/>
      <w:sz w:val="18"/>
      <w:lang w:val="en-GB" w:eastAsia="nl-NL" w:bidi="ar-SA"/>
    </w:rPr>
  </w:style>
  <w:style w:type="table" w:customStyle="1" w:styleId="TableNormal">
    <w:name w:val="Table Normal"/>
    <w:semiHidden/>
    <w:rsid w:val="00C762A1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68C4-012A-4870-8C5C-B909F229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Iris Huisstijlautomatisering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Desiree van Diepen</dc:creator>
  <cp:keywords/>
  <dc:description/>
  <cp:lastModifiedBy>Natascha van Meteren</cp:lastModifiedBy>
  <cp:revision>2</cp:revision>
  <cp:lastPrinted>2002-04-25T13:07:00Z</cp:lastPrinted>
  <dcterms:created xsi:type="dcterms:W3CDTF">2021-07-22T06:55:00Z</dcterms:created>
  <dcterms:modified xsi:type="dcterms:W3CDTF">2021-07-22T06:55:00Z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ina">
    <vt:lpwstr>Pagina</vt:lpwstr>
  </property>
</Properties>
</file>